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2"/>
        <w:gridCol w:w="4133"/>
      </w:tblGrid>
      <w:tr w:rsidR="00114D4D" w:rsidRPr="00AD151A" w:rsidTr="00993C9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4D4D" w:rsidRPr="00AD151A" w:rsidRDefault="00114D4D" w:rsidP="0099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1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РОССИЙСКАЯ ФЕДЕРАЦИЯ</w:t>
            </w:r>
          </w:p>
          <w:p w:rsidR="00114D4D" w:rsidRPr="00AD151A" w:rsidRDefault="00114D4D" w:rsidP="0099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СОБРАНИЕ ДЕПУТАТОВ </w:t>
            </w:r>
            <w:r w:rsidR="00E11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ОКРУГА СУЕТСКИЙ РАЙОН </w:t>
            </w:r>
            <w:r w:rsidRPr="00AD1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АЛТАЙСКОГО КРАЯ</w:t>
            </w:r>
          </w:p>
          <w:p w:rsidR="00114D4D" w:rsidRPr="00AD151A" w:rsidRDefault="00114D4D" w:rsidP="0099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</w:tc>
      </w:tr>
      <w:tr w:rsidR="00114D4D" w:rsidRPr="00AD151A" w:rsidTr="00114D4D">
        <w:trPr>
          <w:tblCellSpacing w:w="15" w:type="dxa"/>
          <w:jc w:val="center"/>
        </w:trPr>
        <w:tc>
          <w:tcPr>
            <w:tcW w:w="5245" w:type="dxa"/>
            <w:vAlign w:val="center"/>
            <w:hideMark/>
          </w:tcPr>
          <w:p w:rsidR="00114D4D" w:rsidRPr="00AD151A" w:rsidRDefault="00E07F1B" w:rsidP="00E11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февраля </w:t>
            </w:r>
            <w:r w:rsidR="00114D4D" w:rsidRPr="00AD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14D4D" w:rsidRPr="00AD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11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C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11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1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="007C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110" w:type="dxa"/>
            <w:vAlign w:val="center"/>
            <w:hideMark/>
          </w:tcPr>
          <w:p w:rsidR="00114D4D" w:rsidRPr="00AD151A" w:rsidRDefault="00114D4D" w:rsidP="00993C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ерх-Суетка</w:t>
            </w:r>
          </w:p>
        </w:tc>
      </w:tr>
    </w:tbl>
    <w:p w:rsidR="00105DDD" w:rsidRDefault="00105DDD"/>
    <w:p w:rsidR="009A55A7" w:rsidRDefault="00114D4D" w:rsidP="009A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D4D">
        <w:rPr>
          <w:rFonts w:ascii="Times New Roman" w:hAnsi="Times New Roman" w:cs="Times New Roman"/>
          <w:sz w:val="28"/>
          <w:szCs w:val="28"/>
        </w:rPr>
        <w:t xml:space="preserve">О </w:t>
      </w:r>
      <w:r w:rsidR="009A55A7">
        <w:rPr>
          <w:rFonts w:ascii="Times New Roman" w:hAnsi="Times New Roman" w:cs="Times New Roman"/>
          <w:sz w:val="28"/>
          <w:szCs w:val="28"/>
        </w:rPr>
        <w:t xml:space="preserve">передаче имущества муниципального </w:t>
      </w:r>
    </w:p>
    <w:p w:rsidR="009A55A7" w:rsidRDefault="00E11662" w:rsidP="009A5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9A5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5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9A55A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</w:p>
    <w:p w:rsidR="00114D4D" w:rsidRDefault="009A55A7" w:rsidP="009A5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3159">
        <w:rPr>
          <w:rFonts w:ascii="Times New Roman" w:hAnsi="Times New Roman" w:cs="Times New Roman"/>
          <w:sz w:val="28"/>
          <w:szCs w:val="28"/>
        </w:rPr>
        <w:t xml:space="preserve">краевую </w:t>
      </w:r>
      <w:r>
        <w:rPr>
          <w:rFonts w:ascii="Times New Roman" w:hAnsi="Times New Roman" w:cs="Times New Roman"/>
          <w:sz w:val="28"/>
          <w:szCs w:val="28"/>
        </w:rPr>
        <w:t>собственность  Алтайского края</w:t>
      </w:r>
    </w:p>
    <w:p w:rsidR="00114D4D" w:rsidRDefault="00114D4D" w:rsidP="00114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590" w:rsidRPr="00A56590" w:rsidRDefault="00114D4D" w:rsidP="009A55A7">
      <w:pPr>
        <w:pStyle w:val="a3"/>
        <w:jc w:val="both"/>
        <w:rPr>
          <w:lang w:eastAsia="ru-RU"/>
        </w:rPr>
      </w:pPr>
      <w:r>
        <w:tab/>
      </w:r>
      <w:r w:rsidR="00A56590" w:rsidRPr="00A56590">
        <w:rPr>
          <w:lang w:eastAsia="ru-RU"/>
        </w:rPr>
        <w:t> </w:t>
      </w:r>
      <w:proofErr w:type="gramStart"/>
      <w:r w:rsidR="009A55A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 Федеральным законом от 06.10.2003 №131-ФЗ «Об общих принципах организации местного самоуправления в Российской федерации», </w:t>
      </w:r>
      <w:r w:rsidR="009A55A7" w:rsidRPr="009A55A7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9A55A7" w:rsidRPr="009A55A7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9A55A7" w:rsidRPr="009A55A7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Алтайского края от 22.05.2020г. №144 «Об утверждении Положения о порядке управления и распоряжения имуществом, находящимся в собственности  муниципального образования </w:t>
      </w:r>
      <w:proofErr w:type="spellStart"/>
      <w:r w:rsidR="009A55A7" w:rsidRPr="009A55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9A55A7" w:rsidRPr="009A55A7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 w:rsidR="009A55A7">
        <w:rPr>
          <w:rFonts w:ascii="Times New Roman" w:hAnsi="Times New Roman" w:cs="Times New Roman"/>
          <w:sz w:val="28"/>
          <w:szCs w:val="28"/>
        </w:rPr>
        <w:t>, в</w:t>
      </w:r>
      <w:r w:rsidR="00A56590" w:rsidRPr="009A55A7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Уставом муниципального </w:t>
      </w:r>
      <w:r w:rsidR="00E1166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A56590" w:rsidRPr="009A5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6590" w:rsidRPr="009A55A7">
        <w:rPr>
          <w:rFonts w:ascii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 w:rsidR="00A56590" w:rsidRPr="009A55A7"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r w:rsidR="00483159">
        <w:rPr>
          <w:rFonts w:ascii="Times New Roman" w:hAnsi="Times New Roman" w:cs="Times New Roman"/>
          <w:sz w:val="28"/>
          <w:szCs w:val="28"/>
          <w:lang w:eastAsia="ru-RU"/>
        </w:rPr>
        <w:t>, для эффективного и рационального использования имущества</w:t>
      </w:r>
      <w:proofErr w:type="gramEnd"/>
      <w:r w:rsidR="0048315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собственности, </w:t>
      </w:r>
      <w:proofErr w:type="spellStart"/>
      <w:r w:rsidR="00483159" w:rsidRPr="009A55A7">
        <w:rPr>
          <w:rFonts w:ascii="Times New Roman" w:hAnsi="Times New Roman" w:cs="Times New Roman"/>
          <w:sz w:val="28"/>
          <w:szCs w:val="28"/>
          <w:lang w:eastAsia="ru-RU"/>
        </w:rPr>
        <w:t>Суетское</w:t>
      </w:r>
      <w:proofErr w:type="spellEnd"/>
      <w:r w:rsidR="00483159" w:rsidRPr="009A55A7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районное Собрание депутатов Алтайского края</w:t>
      </w:r>
      <w:r w:rsidR="00A56590" w:rsidRPr="009A55A7">
        <w:rPr>
          <w:rFonts w:ascii="Times New Roman" w:hAnsi="Times New Roman" w:cs="Times New Roman"/>
          <w:sz w:val="28"/>
          <w:szCs w:val="28"/>
          <w:lang w:eastAsia="ru-RU"/>
        </w:rPr>
        <w:t xml:space="preserve"> РЕШИЛО:</w:t>
      </w:r>
    </w:p>
    <w:p w:rsidR="00A56590" w:rsidRDefault="0004680E" w:rsidP="000468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55A7">
        <w:rPr>
          <w:rFonts w:ascii="Times New Roman" w:hAnsi="Times New Roman" w:cs="Times New Roman"/>
          <w:sz w:val="28"/>
          <w:szCs w:val="28"/>
        </w:rPr>
        <w:t xml:space="preserve">Передать из собственности муниципального </w:t>
      </w:r>
      <w:r w:rsidR="00E11662">
        <w:rPr>
          <w:rFonts w:ascii="Times New Roman" w:hAnsi="Times New Roman" w:cs="Times New Roman"/>
          <w:sz w:val="28"/>
          <w:szCs w:val="28"/>
        </w:rPr>
        <w:t>округа</w:t>
      </w:r>
      <w:r w:rsidR="009A5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5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9A55A7">
        <w:rPr>
          <w:rFonts w:ascii="Times New Roman" w:hAnsi="Times New Roman" w:cs="Times New Roman"/>
          <w:sz w:val="28"/>
          <w:szCs w:val="28"/>
        </w:rPr>
        <w:t xml:space="preserve"> район Алтайского края безвозмездно в </w:t>
      </w:r>
      <w:r w:rsidR="00483159">
        <w:rPr>
          <w:rFonts w:ascii="Times New Roman" w:hAnsi="Times New Roman" w:cs="Times New Roman"/>
          <w:sz w:val="28"/>
          <w:szCs w:val="28"/>
        </w:rPr>
        <w:t xml:space="preserve">краевую </w:t>
      </w:r>
      <w:r w:rsidR="009A55A7">
        <w:rPr>
          <w:rFonts w:ascii="Times New Roman" w:hAnsi="Times New Roman" w:cs="Times New Roman"/>
          <w:sz w:val="28"/>
          <w:szCs w:val="28"/>
        </w:rPr>
        <w:t>собственность Алтайского края имущество, согласно Приложению.</w:t>
      </w:r>
    </w:p>
    <w:p w:rsidR="0004680E" w:rsidRPr="0004680E" w:rsidRDefault="0004680E" w:rsidP="0004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680E">
        <w:rPr>
          <w:rFonts w:ascii="Times New Roman" w:hAnsi="Times New Roman" w:cs="Times New Roman"/>
          <w:sz w:val="28"/>
          <w:szCs w:val="28"/>
        </w:rPr>
        <w:t>2. Данное решение вступает в силу с момента официального опубликования.</w:t>
      </w:r>
    </w:p>
    <w:p w:rsidR="0004680E" w:rsidRPr="0004680E" w:rsidRDefault="0004680E" w:rsidP="0004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80E">
        <w:rPr>
          <w:rFonts w:ascii="Times New Roman" w:hAnsi="Times New Roman" w:cs="Times New Roman"/>
          <w:sz w:val="28"/>
          <w:szCs w:val="28"/>
        </w:rPr>
        <w:t xml:space="preserve">         3. Решение направить главе </w:t>
      </w:r>
      <w:r w:rsidR="00E116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680E">
        <w:rPr>
          <w:rFonts w:ascii="Times New Roman" w:hAnsi="Times New Roman" w:cs="Times New Roman"/>
          <w:sz w:val="28"/>
          <w:szCs w:val="28"/>
        </w:rPr>
        <w:t xml:space="preserve"> для подписания и опубликования в установленном порядке.</w:t>
      </w:r>
    </w:p>
    <w:p w:rsidR="009A55A7" w:rsidRDefault="0004680E" w:rsidP="0004680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680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680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4680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депутатскую  комиссию по</w:t>
      </w:r>
      <w:r w:rsidRPr="0004680E">
        <w:rPr>
          <w:rFonts w:ascii="Times New Roman" w:hAnsi="Times New Roman" w:cs="Times New Roman"/>
          <w:color w:val="584F4F"/>
          <w:sz w:val="28"/>
          <w:szCs w:val="28"/>
        </w:rPr>
        <w:t xml:space="preserve"> </w:t>
      </w:r>
      <w:r w:rsidRPr="0004680E">
        <w:rPr>
          <w:rFonts w:ascii="Times New Roman" w:hAnsi="Times New Roman" w:cs="Times New Roman"/>
          <w:color w:val="000000"/>
          <w:sz w:val="28"/>
          <w:szCs w:val="28"/>
        </w:rPr>
        <w:t>бюджету, налоговой и кредитной политике, земельным отношениям и природопользованию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680E" w:rsidRDefault="0004680E" w:rsidP="0004680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80E" w:rsidRDefault="0004680E" w:rsidP="0004680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662" w:rsidRDefault="004B7DE4" w:rsidP="00046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71380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8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38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Белоус</w:t>
      </w:r>
    </w:p>
    <w:p w:rsidR="0004680E" w:rsidRDefault="0004680E" w:rsidP="00046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1380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04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59" w:rsidRDefault="00483159" w:rsidP="00483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E11662" w:rsidRDefault="00483159" w:rsidP="00483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E1166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483159" w:rsidRDefault="00E11662" w:rsidP="00E116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483159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483159" w:rsidRDefault="00E07F1B" w:rsidP="00483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февраля </w:t>
      </w:r>
      <w:r w:rsidR="00483159">
        <w:rPr>
          <w:rFonts w:ascii="Times New Roman" w:hAnsi="Times New Roman" w:cs="Times New Roman"/>
          <w:sz w:val="24"/>
          <w:szCs w:val="24"/>
        </w:rPr>
        <w:t>202</w:t>
      </w:r>
      <w:r w:rsidR="00E11662">
        <w:rPr>
          <w:rFonts w:ascii="Times New Roman" w:hAnsi="Times New Roman" w:cs="Times New Roman"/>
          <w:sz w:val="24"/>
          <w:szCs w:val="24"/>
        </w:rPr>
        <w:t>3</w:t>
      </w:r>
      <w:r w:rsidR="0048315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 65</w:t>
      </w:r>
    </w:p>
    <w:p w:rsidR="00483159" w:rsidRDefault="00483159" w:rsidP="00483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159" w:rsidRDefault="00483159" w:rsidP="004831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</w:t>
      </w:r>
    </w:p>
    <w:p w:rsidR="00483159" w:rsidRDefault="00483159" w:rsidP="004831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передаче в краевую собственность Алтайского края</w:t>
      </w:r>
    </w:p>
    <w:p w:rsidR="00483159" w:rsidRDefault="00483159" w:rsidP="0048315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3100"/>
        <w:gridCol w:w="3610"/>
        <w:gridCol w:w="1985"/>
      </w:tblGrid>
      <w:tr w:rsidR="00BE2EA2" w:rsidTr="00BE2EA2">
        <w:tc>
          <w:tcPr>
            <w:tcW w:w="769" w:type="dxa"/>
          </w:tcPr>
          <w:p w:rsidR="00BE2EA2" w:rsidRPr="00483159" w:rsidRDefault="00BE2EA2" w:rsidP="0048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0" w:type="dxa"/>
          </w:tcPr>
          <w:p w:rsidR="00BE2EA2" w:rsidRPr="00483159" w:rsidRDefault="00BE2EA2" w:rsidP="0048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610" w:type="dxa"/>
          </w:tcPr>
          <w:p w:rsidR="00BE2EA2" w:rsidRPr="00483159" w:rsidRDefault="00BE2EA2" w:rsidP="0048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985" w:type="dxa"/>
          </w:tcPr>
          <w:p w:rsidR="00BE2EA2" w:rsidRPr="00483159" w:rsidRDefault="00BE2EA2" w:rsidP="0048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EA2" w:rsidTr="00BE2EA2">
        <w:tc>
          <w:tcPr>
            <w:tcW w:w="769" w:type="dxa"/>
          </w:tcPr>
          <w:p w:rsidR="00BE2EA2" w:rsidRPr="00D725A0" w:rsidRDefault="00BE2EA2" w:rsidP="00D7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BE2EA2" w:rsidRDefault="00BE2EA2" w:rsidP="00E116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E2EA2" w:rsidRPr="00D725A0" w:rsidRDefault="00077C45" w:rsidP="00E116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22:45:050202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2EA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610" w:type="dxa"/>
          </w:tcPr>
          <w:p w:rsidR="00BE2EA2" w:rsidRDefault="00BE2EA2" w:rsidP="00D7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E2EA2" w:rsidRPr="00D725A0" w:rsidRDefault="00BE2EA2" w:rsidP="00BE2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участок находится примерно в 0,8км по направлению на юг от ориентира п. Владимира Ильича</w:t>
            </w:r>
          </w:p>
        </w:tc>
        <w:tc>
          <w:tcPr>
            <w:tcW w:w="1985" w:type="dxa"/>
          </w:tcPr>
          <w:p w:rsidR="00BE2EA2" w:rsidRPr="00D725A0" w:rsidRDefault="00BE2EA2" w:rsidP="00D72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483159" w:rsidRPr="00483159" w:rsidRDefault="00483159" w:rsidP="0048315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3159" w:rsidRPr="00483159" w:rsidSect="00105D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3C" w:rsidRDefault="00012F3C" w:rsidP="0071380D">
      <w:pPr>
        <w:spacing w:after="0" w:line="240" w:lineRule="auto"/>
      </w:pPr>
      <w:r>
        <w:separator/>
      </w:r>
    </w:p>
  </w:endnote>
  <w:endnote w:type="continuationSeparator" w:id="0">
    <w:p w:rsidR="00012F3C" w:rsidRDefault="00012F3C" w:rsidP="0071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3C" w:rsidRDefault="00012F3C" w:rsidP="0071380D">
      <w:pPr>
        <w:spacing w:after="0" w:line="240" w:lineRule="auto"/>
      </w:pPr>
      <w:r>
        <w:separator/>
      </w:r>
    </w:p>
  </w:footnote>
  <w:footnote w:type="continuationSeparator" w:id="0">
    <w:p w:rsidR="00012F3C" w:rsidRDefault="00012F3C" w:rsidP="0071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80D" w:rsidRPr="0071380D" w:rsidRDefault="0071380D" w:rsidP="0071380D">
    <w:pPr>
      <w:pStyle w:val="aa"/>
      <w:tabs>
        <w:tab w:val="clear" w:pos="4677"/>
        <w:tab w:val="clear" w:pos="9355"/>
        <w:tab w:val="left" w:pos="54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83C"/>
    <w:multiLevelType w:val="hybridMultilevel"/>
    <w:tmpl w:val="07D4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90596"/>
    <w:multiLevelType w:val="hybridMultilevel"/>
    <w:tmpl w:val="222A27F8"/>
    <w:lvl w:ilvl="0" w:tplc="DDDE35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1E6C3A"/>
    <w:multiLevelType w:val="hybridMultilevel"/>
    <w:tmpl w:val="0324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6D7C"/>
    <w:multiLevelType w:val="hybridMultilevel"/>
    <w:tmpl w:val="222A27F8"/>
    <w:lvl w:ilvl="0" w:tplc="DDDE35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4555FE"/>
    <w:multiLevelType w:val="hybridMultilevel"/>
    <w:tmpl w:val="45E038E4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5EEC42C5"/>
    <w:multiLevelType w:val="hybridMultilevel"/>
    <w:tmpl w:val="C3EAA19E"/>
    <w:lvl w:ilvl="0" w:tplc="A63E09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B14322"/>
    <w:multiLevelType w:val="hybridMultilevel"/>
    <w:tmpl w:val="1592BEA8"/>
    <w:lvl w:ilvl="0" w:tplc="327ABB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477172"/>
    <w:multiLevelType w:val="hybridMultilevel"/>
    <w:tmpl w:val="47C2601E"/>
    <w:lvl w:ilvl="0" w:tplc="6A5E338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D4D"/>
    <w:rsid w:val="00012F3C"/>
    <w:rsid w:val="00014E4E"/>
    <w:rsid w:val="0002326A"/>
    <w:rsid w:val="00032AD7"/>
    <w:rsid w:val="0004680E"/>
    <w:rsid w:val="00077C45"/>
    <w:rsid w:val="00105DDD"/>
    <w:rsid w:val="00106523"/>
    <w:rsid w:val="00114D4D"/>
    <w:rsid w:val="0015618A"/>
    <w:rsid w:val="00206A8B"/>
    <w:rsid w:val="00376DB3"/>
    <w:rsid w:val="00377A5F"/>
    <w:rsid w:val="004314F4"/>
    <w:rsid w:val="00466769"/>
    <w:rsid w:val="00483159"/>
    <w:rsid w:val="004A22D3"/>
    <w:rsid w:val="004B7DE4"/>
    <w:rsid w:val="005809E9"/>
    <w:rsid w:val="005C58B1"/>
    <w:rsid w:val="00657D48"/>
    <w:rsid w:val="006656E4"/>
    <w:rsid w:val="0071380D"/>
    <w:rsid w:val="007C5B08"/>
    <w:rsid w:val="00966B71"/>
    <w:rsid w:val="009A4E6B"/>
    <w:rsid w:val="009A55A7"/>
    <w:rsid w:val="00A56590"/>
    <w:rsid w:val="00B4661C"/>
    <w:rsid w:val="00B843BE"/>
    <w:rsid w:val="00BC3BF8"/>
    <w:rsid w:val="00BE2EA2"/>
    <w:rsid w:val="00BE43E5"/>
    <w:rsid w:val="00D004E6"/>
    <w:rsid w:val="00D725A0"/>
    <w:rsid w:val="00E07F1B"/>
    <w:rsid w:val="00E1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D4D"/>
    <w:pPr>
      <w:spacing w:after="0" w:line="240" w:lineRule="auto"/>
    </w:pPr>
  </w:style>
  <w:style w:type="paragraph" w:styleId="2">
    <w:name w:val="Body Text Indent 2"/>
    <w:basedOn w:val="a"/>
    <w:link w:val="20"/>
    <w:rsid w:val="004314F4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14F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Body Text"/>
    <w:basedOn w:val="a"/>
    <w:link w:val="a5"/>
    <w:rsid w:val="004314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314F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 Indent"/>
    <w:basedOn w:val="a"/>
    <w:link w:val="a7"/>
    <w:rsid w:val="004314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31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314F4"/>
    <w:pPr>
      <w:ind w:left="720"/>
      <w:contextualSpacing/>
    </w:pPr>
  </w:style>
  <w:style w:type="table" w:styleId="a9">
    <w:name w:val="Table Grid"/>
    <w:basedOn w:val="a1"/>
    <w:uiPriority w:val="59"/>
    <w:rsid w:val="00A56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1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380D"/>
  </w:style>
  <w:style w:type="paragraph" w:styleId="ac">
    <w:name w:val="footer"/>
    <w:basedOn w:val="a"/>
    <w:link w:val="ad"/>
    <w:uiPriority w:val="99"/>
    <w:unhideWhenUsed/>
    <w:rsid w:val="0071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3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Deputati</cp:lastModifiedBy>
  <cp:revision>19</cp:revision>
  <cp:lastPrinted>2023-03-01T01:57:00Z</cp:lastPrinted>
  <dcterms:created xsi:type="dcterms:W3CDTF">2020-04-29T09:46:00Z</dcterms:created>
  <dcterms:modified xsi:type="dcterms:W3CDTF">2023-03-01T02:10:00Z</dcterms:modified>
</cp:coreProperties>
</file>